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07EB" w14:textId="77777777" w:rsidR="00040E31" w:rsidRDefault="00040E31">
      <w:pPr>
        <w:pStyle w:val="CorpoA"/>
      </w:pPr>
    </w:p>
    <w:p w14:paraId="526D83DC" w14:textId="77777777" w:rsidR="00040E31" w:rsidRDefault="00040E31">
      <w:pPr>
        <w:pStyle w:val="CorpoA"/>
      </w:pPr>
    </w:p>
    <w:p w14:paraId="4E685F52" w14:textId="77777777" w:rsidR="00040E31" w:rsidRDefault="00040E31">
      <w:pPr>
        <w:pStyle w:val="CorpoA"/>
      </w:pPr>
    </w:p>
    <w:p w14:paraId="151DA2CF" w14:textId="77777777" w:rsidR="00040E31" w:rsidRDefault="00040E31">
      <w:pPr>
        <w:pStyle w:val="CorpoA"/>
      </w:pPr>
    </w:p>
    <w:p w14:paraId="2CFBA6C2" w14:textId="0F9BB152" w:rsidR="00040E31" w:rsidRDefault="00040E31">
      <w:pPr>
        <w:pStyle w:val="CorpoA"/>
      </w:pPr>
    </w:p>
    <w:p w14:paraId="62EE5940" w14:textId="77777777" w:rsidR="003B272E" w:rsidRDefault="003B272E">
      <w:pPr>
        <w:pStyle w:val="CorpoA"/>
      </w:pPr>
    </w:p>
    <w:p w14:paraId="4D3925DC" w14:textId="77777777" w:rsidR="00040E31" w:rsidRDefault="00040E31">
      <w:pPr>
        <w:pStyle w:val="CorpoA"/>
      </w:pPr>
    </w:p>
    <w:p w14:paraId="246E4A68" w14:textId="77777777" w:rsidR="00040E31" w:rsidRPr="00443CAD" w:rsidRDefault="00040E31">
      <w:pPr>
        <w:pStyle w:val="CorpoA"/>
        <w:rPr>
          <w:rFonts w:ascii="Helvetica" w:hAnsi="Helvetica"/>
        </w:rPr>
      </w:pPr>
    </w:p>
    <w:p w14:paraId="2B9DD618" w14:textId="50900C27" w:rsidR="00040E31" w:rsidRPr="00443CAD" w:rsidRDefault="003B272E">
      <w:pPr>
        <w:pStyle w:val="CorpoA"/>
        <w:widowControl w:val="0"/>
        <w:rPr>
          <w:rFonts w:ascii="Helvetica" w:eastAsia="Times New Roman" w:hAnsi="Helvetica" w:cs="Times New Roman"/>
          <w:b/>
          <w:bCs/>
          <w:color w:val="1A2E3B"/>
          <w:kern w:val="36"/>
          <w:sz w:val="32"/>
          <w:szCs w:val="32"/>
          <w:bdr w:val="none" w:sz="0" w:space="0" w:color="auto"/>
          <w:lang w:val="es-ES"/>
        </w:rPr>
      </w:pPr>
      <w:r w:rsidRPr="00443CAD">
        <w:rPr>
          <w:rFonts w:ascii="Helvetica" w:eastAsia="Times New Roman" w:hAnsi="Helvetica" w:cs="Times New Roman"/>
          <w:b/>
          <w:bCs/>
          <w:color w:val="1A2E3B"/>
          <w:kern w:val="36"/>
          <w:sz w:val="32"/>
          <w:szCs w:val="32"/>
          <w:bdr w:val="none" w:sz="0" w:space="0" w:color="auto"/>
          <w:lang w:val="es-ES"/>
        </w:rPr>
        <w:t xml:space="preserve">HIDE AND SEEK: Morro </w:t>
      </w:r>
      <w:proofErr w:type="spellStart"/>
      <w:r w:rsidRPr="00443CAD">
        <w:rPr>
          <w:rFonts w:ascii="Helvetica" w:eastAsia="Times New Roman" w:hAnsi="Helvetica" w:cs="Times New Roman"/>
          <w:b/>
          <w:bCs/>
          <w:color w:val="1A2E3B"/>
          <w:kern w:val="36"/>
          <w:sz w:val="32"/>
          <w:szCs w:val="32"/>
          <w:bdr w:val="none" w:sz="0" w:space="0" w:color="auto"/>
          <w:lang w:val="es-ES"/>
        </w:rPr>
        <w:t>Apartments</w:t>
      </w:r>
      <w:proofErr w:type="spellEnd"/>
    </w:p>
    <w:p w14:paraId="412F09BD" w14:textId="77777777" w:rsidR="003B272E" w:rsidRPr="00443CAD" w:rsidRDefault="003B272E">
      <w:pPr>
        <w:pStyle w:val="CorpoA"/>
        <w:widowControl w:val="0"/>
        <w:rPr>
          <w:rFonts w:ascii="Helvetica" w:eastAsia="Century Gothic" w:hAnsi="Helvetica" w:cs="Century Gothic"/>
        </w:rPr>
      </w:pPr>
    </w:p>
    <w:p w14:paraId="612B1488" w14:textId="77777777" w:rsidR="00040E31" w:rsidRPr="00443CAD" w:rsidRDefault="00E60F83">
      <w:pPr>
        <w:pStyle w:val="Predefinidas"/>
        <w:rPr>
          <w:rFonts w:eastAsia="Arial" w:cs="Arial"/>
          <w:b/>
          <w:bCs/>
          <w:sz w:val="24"/>
          <w:szCs w:val="24"/>
        </w:rPr>
      </w:pPr>
      <w:r w:rsidRPr="00443CAD">
        <w:rPr>
          <w:b/>
          <w:bCs/>
          <w:sz w:val="24"/>
          <w:szCs w:val="24"/>
        </w:rPr>
        <w:t>CREDITS:</w:t>
      </w:r>
    </w:p>
    <w:p w14:paraId="4CBF9FFD" w14:textId="77777777" w:rsidR="00040E31" w:rsidRPr="00443CAD" w:rsidRDefault="00040E31">
      <w:pPr>
        <w:pStyle w:val="Predefinidas"/>
        <w:rPr>
          <w:rFonts w:eastAsia="Arial" w:cs="Arial"/>
          <w:b/>
          <w:bCs/>
          <w:sz w:val="24"/>
          <w:szCs w:val="24"/>
        </w:rPr>
      </w:pPr>
    </w:p>
    <w:p w14:paraId="706B07B4" w14:textId="68AFC26B" w:rsidR="00AB37AD" w:rsidRPr="00443CAD" w:rsidRDefault="001A3032" w:rsidP="00AB37AD">
      <w:pPr>
        <w:pStyle w:val="CorpoAAA"/>
        <w:widowControl w:val="0"/>
        <w:spacing w:line="360" w:lineRule="auto"/>
        <w:rPr>
          <w:rStyle w:val="Nenhum"/>
          <w:color w:val="000000" w:themeColor="text1"/>
          <w:sz w:val="24"/>
          <w:szCs w:val="24"/>
          <w:lang w:val="en-US"/>
        </w:rPr>
      </w:pPr>
      <w:r w:rsidRPr="00443CAD">
        <w:rPr>
          <w:color w:val="000000" w:themeColor="text1"/>
          <w:sz w:val="24"/>
          <w:szCs w:val="24"/>
          <w:lang w:val="en-US"/>
        </w:rPr>
        <w:t xml:space="preserve">Direction &amp; Production: </w:t>
      </w:r>
      <w:r w:rsidR="003B272E" w:rsidRPr="00443CAD">
        <w:rPr>
          <w:color w:val="000000" w:themeColor="text1"/>
          <w:sz w:val="24"/>
          <w:szCs w:val="24"/>
          <w:lang w:val="en-US"/>
        </w:rPr>
        <w:t xml:space="preserve">Sara Nunes, </w:t>
      </w:r>
      <w:r w:rsidRPr="00443CAD">
        <w:rPr>
          <w:color w:val="000000" w:themeColor="text1"/>
          <w:sz w:val="24"/>
          <w:szCs w:val="24"/>
          <w:lang w:val="en-US"/>
        </w:rPr>
        <w:t>Building Pictures (buildingpictures.pt)</w:t>
      </w:r>
      <w:r w:rsidRPr="00443CAD">
        <w:rPr>
          <w:color w:val="000000" w:themeColor="text1"/>
          <w:sz w:val="24"/>
          <w:szCs w:val="24"/>
          <w:lang w:val="en-US"/>
        </w:rPr>
        <w:br/>
      </w:r>
      <w:r w:rsidR="00AB6415" w:rsidRPr="00443CAD">
        <w:rPr>
          <w:color w:val="000000" w:themeColor="text1"/>
          <w:sz w:val="24"/>
          <w:szCs w:val="24"/>
          <w:lang w:val="en-US"/>
        </w:rPr>
        <w:t>Camera</w:t>
      </w:r>
      <w:r w:rsidRPr="00443CAD">
        <w:rPr>
          <w:color w:val="000000" w:themeColor="text1"/>
          <w:sz w:val="24"/>
          <w:szCs w:val="24"/>
          <w:lang w:val="en-US"/>
        </w:rPr>
        <w:t xml:space="preserve">: </w:t>
      </w:r>
      <w:r w:rsidR="00492DA0" w:rsidRPr="00443CAD">
        <w:rPr>
          <w:color w:val="000000" w:themeColor="text1"/>
          <w:sz w:val="24"/>
          <w:szCs w:val="24"/>
          <w:lang w:val="en-US"/>
        </w:rPr>
        <w:t>Sara Nunes</w:t>
      </w:r>
      <w:r w:rsidRPr="00443CAD">
        <w:rPr>
          <w:color w:val="000000" w:themeColor="text1"/>
          <w:sz w:val="24"/>
          <w:szCs w:val="24"/>
          <w:lang w:val="en-US"/>
        </w:rPr>
        <w:br/>
        <w:t xml:space="preserve">Post-production: </w:t>
      </w:r>
      <w:r w:rsidR="00492DA0" w:rsidRPr="00443CAD">
        <w:rPr>
          <w:color w:val="000000" w:themeColor="text1"/>
          <w:sz w:val="24"/>
          <w:szCs w:val="24"/>
          <w:lang w:val="en-US"/>
        </w:rPr>
        <w:t>Sara Nunes</w:t>
      </w:r>
      <w:r w:rsidR="003B272E" w:rsidRPr="00443CAD">
        <w:rPr>
          <w:rStyle w:val="Nenhum"/>
          <w:color w:val="000000" w:themeColor="text1"/>
          <w:sz w:val="24"/>
          <w:szCs w:val="24"/>
          <w:lang w:val="en-US"/>
        </w:rPr>
        <w:t>; Maria Gonçalves</w:t>
      </w:r>
    </w:p>
    <w:p w14:paraId="3C8E9CDD" w14:textId="77777777" w:rsidR="000E7B64" w:rsidRPr="00443CAD" w:rsidRDefault="00D9297A" w:rsidP="000E7B64">
      <w:pPr>
        <w:pStyle w:val="CorpoAAA"/>
        <w:widowControl w:val="0"/>
        <w:spacing w:line="360" w:lineRule="auto"/>
        <w:rPr>
          <w:rStyle w:val="Nenhum"/>
          <w:color w:val="000000" w:themeColor="text1"/>
          <w:sz w:val="24"/>
          <w:szCs w:val="24"/>
        </w:rPr>
      </w:pPr>
      <w:proofErr w:type="spellStart"/>
      <w:r w:rsidRPr="00443CAD">
        <w:rPr>
          <w:rStyle w:val="Nenhum"/>
          <w:color w:val="000000" w:themeColor="text1"/>
          <w:sz w:val="24"/>
          <w:szCs w:val="24"/>
        </w:rPr>
        <w:t>Sound</w:t>
      </w:r>
      <w:proofErr w:type="spellEnd"/>
      <w:r w:rsidRPr="00443CAD">
        <w:rPr>
          <w:rStyle w:val="Nenhum"/>
          <w:color w:val="000000" w:themeColor="text1"/>
          <w:sz w:val="24"/>
          <w:szCs w:val="24"/>
        </w:rPr>
        <w:t xml:space="preserve"> Design: Ana Pedro</w:t>
      </w:r>
      <w:r w:rsidR="000E7B64">
        <w:rPr>
          <w:rStyle w:val="Nenhum"/>
          <w:color w:val="000000" w:themeColor="text1"/>
          <w:sz w:val="24"/>
          <w:szCs w:val="24"/>
        </w:rPr>
        <w:br/>
      </w:r>
      <w:proofErr w:type="spellStart"/>
      <w:r w:rsidR="000E7B64" w:rsidRPr="00443CAD">
        <w:rPr>
          <w:rStyle w:val="Nenhum"/>
          <w:color w:val="000000" w:themeColor="text1"/>
          <w:sz w:val="24"/>
          <w:szCs w:val="24"/>
        </w:rPr>
        <w:t>Graphics</w:t>
      </w:r>
      <w:proofErr w:type="spellEnd"/>
      <w:r w:rsidR="000E7B64" w:rsidRPr="00443CAD">
        <w:rPr>
          <w:rStyle w:val="Nenhum"/>
          <w:color w:val="000000" w:themeColor="text1"/>
          <w:sz w:val="24"/>
          <w:szCs w:val="24"/>
        </w:rPr>
        <w:t xml:space="preserve">: </w:t>
      </w:r>
      <w:proofErr w:type="spellStart"/>
      <w:r w:rsidR="000E7B64" w:rsidRPr="00443CAD">
        <w:rPr>
          <w:rStyle w:val="Nenhum"/>
          <w:color w:val="000000" w:themeColor="text1"/>
          <w:sz w:val="24"/>
          <w:szCs w:val="24"/>
        </w:rPr>
        <w:t>Juarez</w:t>
      </w:r>
      <w:proofErr w:type="spellEnd"/>
      <w:r w:rsidR="000E7B64" w:rsidRPr="00443CAD">
        <w:rPr>
          <w:rStyle w:val="Nenhum"/>
          <w:color w:val="000000" w:themeColor="text1"/>
          <w:sz w:val="24"/>
          <w:szCs w:val="24"/>
        </w:rPr>
        <w:t xml:space="preserve"> Braga</w:t>
      </w:r>
    </w:p>
    <w:p w14:paraId="72235000" w14:textId="54DC34D5" w:rsidR="003B272E" w:rsidRPr="00443CAD" w:rsidRDefault="00AB6415" w:rsidP="00D9297A">
      <w:pPr>
        <w:pStyle w:val="CorpoAAA"/>
        <w:widowControl w:val="0"/>
        <w:spacing w:line="360" w:lineRule="auto"/>
        <w:rPr>
          <w:rStyle w:val="Nenhum"/>
          <w:color w:val="000000" w:themeColor="text1"/>
          <w:sz w:val="24"/>
          <w:szCs w:val="24"/>
        </w:rPr>
      </w:pPr>
      <w:proofErr w:type="spellStart"/>
      <w:r w:rsidRPr="00443CAD">
        <w:rPr>
          <w:rStyle w:val="Nenhum"/>
          <w:color w:val="000000" w:themeColor="text1"/>
          <w:sz w:val="24"/>
          <w:szCs w:val="24"/>
        </w:rPr>
        <w:t>Music</w:t>
      </w:r>
      <w:proofErr w:type="spellEnd"/>
      <w:r w:rsidRPr="00443CAD">
        <w:rPr>
          <w:rStyle w:val="Nenhum"/>
          <w:color w:val="000000" w:themeColor="text1"/>
          <w:sz w:val="24"/>
          <w:szCs w:val="24"/>
        </w:rPr>
        <w:t xml:space="preserve">: </w:t>
      </w:r>
      <w:r w:rsidR="0008386D" w:rsidRPr="00443CAD">
        <w:rPr>
          <w:rStyle w:val="Nenhum"/>
          <w:color w:val="000000" w:themeColor="text1"/>
          <w:sz w:val="24"/>
          <w:szCs w:val="24"/>
        </w:rPr>
        <w:t>Bruno Ferreira</w:t>
      </w:r>
      <w:bookmarkStart w:id="0" w:name="_GoBack"/>
      <w:bookmarkEnd w:id="0"/>
    </w:p>
    <w:p w14:paraId="76F89415" w14:textId="52A87D38" w:rsidR="0008386D" w:rsidRPr="00443CAD" w:rsidRDefault="0008386D" w:rsidP="00D9297A">
      <w:pPr>
        <w:pStyle w:val="CorpoAAA"/>
        <w:widowControl w:val="0"/>
        <w:spacing w:line="360" w:lineRule="auto"/>
        <w:rPr>
          <w:rStyle w:val="Nenhum"/>
          <w:color w:val="000000" w:themeColor="text1"/>
          <w:sz w:val="24"/>
          <w:szCs w:val="24"/>
        </w:rPr>
      </w:pPr>
      <w:proofErr w:type="spellStart"/>
      <w:r w:rsidRPr="00443CAD">
        <w:rPr>
          <w:rStyle w:val="Nenhum"/>
          <w:color w:val="000000" w:themeColor="text1"/>
          <w:sz w:val="24"/>
          <w:szCs w:val="24"/>
        </w:rPr>
        <w:t>Child</w:t>
      </w:r>
      <w:proofErr w:type="spellEnd"/>
      <w:r w:rsidRPr="00443CAD">
        <w:rPr>
          <w:rStyle w:val="Nenhum"/>
          <w:color w:val="000000" w:themeColor="text1"/>
          <w:sz w:val="24"/>
          <w:szCs w:val="24"/>
        </w:rPr>
        <w:t xml:space="preserve">: </w:t>
      </w:r>
      <w:r w:rsidR="003B272E" w:rsidRPr="00443CAD">
        <w:rPr>
          <w:rStyle w:val="Nenhum"/>
          <w:color w:val="000000" w:themeColor="text1"/>
          <w:sz w:val="24"/>
          <w:szCs w:val="24"/>
        </w:rPr>
        <w:t>Madalena</w:t>
      </w:r>
    </w:p>
    <w:p w14:paraId="6E9953EA" w14:textId="57BE02A3" w:rsidR="00D9297A" w:rsidRPr="00443CAD" w:rsidRDefault="00D9297A" w:rsidP="00D9297A">
      <w:pPr>
        <w:pStyle w:val="CorpoAAA"/>
        <w:widowControl w:val="0"/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443CAD">
        <w:rPr>
          <w:rStyle w:val="Nenhum"/>
          <w:color w:val="000000" w:themeColor="text1"/>
          <w:sz w:val="24"/>
          <w:szCs w:val="24"/>
        </w:rPr>
        <w:t>Loc</w:t>
      </w:r>
      <w:r w:rsidR="00D93104" w:rsidRPr="00443CAD">
        <w:rPr>
          <w:rStyle w:val="Nenhum"/>
          <w:color w:val="000000" w:themeColor="text1"/>
          <w:sz w:val="24"/>
          <w:szCs w:val="24"/>
        </w:rPr>
        <w:t>ation</w:t>
      </w:r>
      <w:proofErr w:type="spellEnd"/>
      <w:r w:rsidRPr="00443CAD">
        <w:rPr>
          <w:rStyle w:val="Nenhum"/>
          <w:color w:val="000000" w:themeColor="text1"/>
          <w:sz w:val="24"/>
          <w:szCs w:val="24"/>
        </w:rPr>
        <w:t>:</w:t>
      </w:r>
      <w:r w:rsidR="003B272E" w:rsidRPr="00443CAD">
        <w:rPr>
          <w:rStyle w:val="Nenhum"/>
          <w:color w:val="000000" w:themeColor="text1"/>
          <w:sz w:val="24"/>
          <w:szCs w:val="24"/>
        </w:rPr>
        <w:t xml:space="preserve"> Gaia, </w:t>
      </w:r>
      <w:r w:rsidRPr="00443CAD">
        <w:rPr>
          <w:color w:val="000000" w:themeColor="text1"/>
          <w:sz w:val="24"/>
          <w:szCs w:val="24"/>
        </w:rPr>
        <w:t>Portugal</w:t>
      </w:r>
    </w:p>
    <w:p w14:paraId="5DD8743A" w14:textId="77777777" w:rsidR="003B272E" w:rsidRPr="00443CAD" w:rsidRDefault="003B272E" w:rsidP="00D9297A">
      <w:pPr>
        <w:pStyle w:val="CorpoAAA"/>
        <w:widowControl w:val="0"/>
        <w:spacing w:line="360" w:lineRule="auto"/>
        <w:rPr>
          <w:rStyle w:val="Nenhum"/>
          <w:rFonts w:eastAsia="Century Gothic" w:cs="Century Gothic"/>
          <w:sz w:val="24"/>
          <w:szCs w:val="24"/>
        </w:rPr>
      </w:pPr>
    </w:p>
    <w:p w14:paraId="0B352183" w14:textId="625246AF" w:rsidR="00D9297A" w:rsidRPr="00443CAD" w:rsidRDefault="003B272E" w:rsidP="00D9297A">
      <w:pPr>
        <w:pStyle w:val="CorpoAAA"/>
        <w:widowControl w:val="0"/>
        <w:spacing w:line="360" w:lineRule="auto"/>
        <w:rPr>
          <w:rStyle w:val="Nenhum"/>
          <w:color w:val="1A2E3B"/>
          <w:sz w:val="24"/>
          <w:szCs w:val="24"/>
        </w:rPr>
      </w:pPr>
      <w:r w:rsidRPr="00443CAD">
        <w:rPr>
          <w:color w:val="1A2E3B"/>
          <w:sz w:val="24"/>
          <w:szCs w:val="24"/>
        </w:rPr>
        <w:t>2018/</w:t>
      </w:r>
      <w:r w:rsidR="00043718" w:rsidRPr="00443CAD">
        <w:rPr>
          <w:color w:val="1A2E3B"/>
          <w:sz w:val="24"/>
          <w:szCs w:val="24"/>
        </w:rPr>
        <w:t>201</w:t>
      </w:r>
      <w:r w:rsidR="0008386D" w:rsidRPr="00443CAD">
        <w:rPr>
          <w:color w:val="1A2E3B"/>
          <w:sz w:val="24"/>
          <w:szCs w:val="24"/>
        </w:rPr>
        <w:t>9</w:t>
      </w:r>
      <w:r w:rsidR="00043718" w:rsidRPr="00443CAD">
        <w:rPr>
          <w:color w:val="1A2E3B"/>
          <w:sz w:val="24"/>
          <w:szCs w:val="24"/>
        </w:rPr>
        <w:t xml:space="preserve">| </w:t>
      </w:r>
      <w:r w:rsidRPr="00443CAD">
        <w:rPr>
          <w:color w:val="1A2E3B"/>
          <w:sz w:val="24"/>
          <w:szCs w:val="24"/>
        </w:rPr>
        <w:t>2</w:t>
      </w:r>
      <w:r w:rsidR="00043718" w:rsidRPr="00443CAD">
        <w:rPr>
          <w:color w:val="1A2E3B"/>
          <w:sz w:val="24"/>
          <w:szCs w:val="24"/>
        </w:rPr>
        <w:t xml:space="preserve">’ </w:t>
      </w:r>
      <w:r w:rsidRPr="00443CAD">
        <w:rPr>
          <w:color w:val="1A2E3B"/>
          <w:sz w:val="24"/>
          <w:szCs w:val="24"/>
        </w:rPr>
        <w:t>14</w:t>
      </w:r>
      <w:r w:rsidR="00043718" w:rsidRPr="00443CAD">
        <w:rPr>
          <w:color w:val="1A2E3B"/>
          <w:sz w:val="24"/>
          <w:szCs w:val="24"/>
        </w:rPr>
        <w:t>’</w:t>
      </w:r>
      <w:r w:rsidR="00D9297A" w:rsidRPr="00443CAD">
        <w:rPr>
          <w:color w:val="1A2E3B"/>
          <w:sz w:val="24"/>
          <w:szCs w:val="24"/>
        </w:rPr>
        <w:t xml:space="preserve"> | 16:9</w:t>
      </w:r>
    </w:p>
    <w:p w14:paraId="7E8CAC08" w14:textId="77777777" w:rsidR="00286268" w:rsidRPr="00443CAD" w:rsidRDefault="00286268" w:rsidP="00286268">
      <w:pPr>
        <w:pStyle w:val="CorpoAAA"/>
        <w:widowControl w:val="0"/>
        <w:spacing w:line="20" w:lineRule="atLeast"/>
        <w:rPr>
          <w:rFonts w:eastAsia="Century Gothic" w:cs="Century Gothic"/>
          <w:sz w:val="24"/>
          <w:szCs w:val="24"/>
        </w:rPr>
      </w:pPr>
    </w:p>
    <w:p w14:paraId="75B0AD02" w14:textId="77777777" w:rsidR="00286268" w:rsidRPr="00443CAD" w:rsidRDefault="00286268" w:rsidP="00286268">
      <w:pPr>
        <w:pStyle w:val="CorpoAAA"/>
        <w:widowControl w:val="0"/>
        <w:spacing w:line="20" w:lineRule="atLeast"/>
        <w:rPr>
          <w:rFonts w:eastAsia="Century Gothic" w:cs="Century Gothic"/>
          <w:sz w:val="24"/>
          <w:szCs w:val="24"/>
        </w:rPr>
      </w:pPr>
    </w:p>
    <w:p w14:paraId="334E029B" w14:textId="74FE3A51" w:rsidR="00492DA0" w:rsidRPr="00443CAD" w:rsidRDefault="001A3032" w:rsidP="00D9297A">
      <w:pPr>
        <w:pStyle w:val="CorpoA"/>
        <w:rPr>
          <w:rFonts w:ascii="Helvetica" w:eastAsia="Century Gothic" w:hAnsi="Helvetica" w:cs="Century Gothic"/>
          <w:b/>
          <w:bCs/>
          <w:lang w:val="pt-PT"/>
        </w:rPr>
      </w:pPr>
      <w:r w:rsidRPr="00443CAD">
        <w:rPr>
          <w:rStyle w:val="Nenhum"/>
          <w:rFonts w:ascii="Helvetica" w:hAnsi="Helvetica"/>
          <w:b/>
          <w:bCs/>
          <w:lang w:val="da-DK"/>
        </w:rPr>
        <w:t>VIDEO:</w:t>
      </w:r>
    </w:p>
    <w:p w14:paraId="783D023C" w14:textId="0075AB05" w:rsidR="00043718" w:rsidRPr="00443CAD" w:rsidRDefault="00E16BF3" w:rsidP="0008386D">
      <w:pPr>
        <w:rPr>
          <w:rFonts w:ascii="Helvetica" w:hAnsi="Helvetica"/>
          <w:lang w:val="pt-PT"/>
        </w:rPr>
      </w:pPr>
      <w:hyperlink r:id="rId6" w:history="1">
        <w:r w:rsidR="003B272E" w:rsidRPr="00443CAD">
          <w:rPr>
            <w:rStyle w:val="Hiperligao"/>
            <w:rFonts w:ascii="Helvetica" w:hAnsi="Helvetica"/>
            <w:lang w:val="pt-PT"/>
          </w:rPr>
          <w:t>https://vimeo.com/buildingpictures/hideandseek</w:t>
        </w:r>
      </w:hyperlink>
    </w:p>
    <w:p w14:paraId="7614EAB7" w14:textId="3D2E918B" w:rsidR="003B272E" w:rsidRPr="00443CAD" w:rsidRDefault="003B272E" w:rsidP="0008386D">
      <w:pPr>
        <w:rPr>
          <w:rFonts w:ascii="Helvetica" w:hAnsi="Helvetica"/>
          <w:lang w:val="pt-PT"/>
        </w:rPr>
      </w:pPr>
    </w:p>
    <w:p w14:paraId="3E925A36" w14:textId="77777777" w:rsidR="003B272E" w:rsidRPr="00D93104" w:rsidRDefault="003B272E" w:rsidP="0008386D">
      <w:pPr>
        <w:rPr>
          <w:sz w:val="20"/>
          <w:szCs w:val="20"/>
          <w:lang w:val="pt-PT"/>
        </w:rPr>
      </w:pPr>
    </w:p>
    <w:sectPr w:rsidR="003B272E" w:rsidRPr="00D93104">
      <w:headerReference w:type="default" r:id="rId7"/>
      <w:footerReference w:type="default" r:id="rId8"/>
      <w:pgSz w:w="11900" w:h="16840"/>
      <w:pgMar w:top="1440" w:right="1800" w:bottom="164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2423" w14:textId="77777777" w:rsidR="00E16BF3" w:rsidRDefault="00E16BF3">
      <w:r>
        <w:separator/>
      </w:r>
    </w:p>
  </w:endnote>
  <w:endnote w:type="continuationSeparator" w:id="0">
    <w:p w14:paraId="0ED83DB9" w14:textId="77777777" w:rsidR="00E16BF3" w:rsidRDefault="00E1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A4DA" w14:textId="77777777" w:rsidR="00040E31" w:rsidRDefault="00040E3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2B23" w14:textId="77777777" w:rsidR="00E16BF3" w:rsidRDefault="00E16BF3">
      <w:r>
        <w:separator/>
      </w:r>
    </w:p>
  </w:footnote>
  <w:footnote w:type="continuationSeparator" w:id="0">
    <w:p w14:paraId="113F7B51" w14:textId="77777777" w:rsidR="00E16BF3" w:rsidRDefault="00E1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E059" w14:textId="77777777" w:rsidR="00040E31" w:rsidRDefault="00E60F83">
    <w:pPr>
      <w:pStyle w:val="Cabealho"/>
      <w:tabs>
        <w:tab w:val="clear" w:pos="8640"/>
        <w:tab w:val="right" w:pos="8280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542BB986" wp14:editId="2C7932BC">
          <wp:simplePos x="0" y="0"/>
          <wp:positionH relativeFrom="page">
            <wp:posOffset>-1270</wp:posOffset>
          </wp:positionH>
          <wp:positionV relativeFrom="page">
            <wp:posOffset>-64135</wp:posOffset>
          </wp:positionV>
          <wp:extent cx="7559041" cy="1069213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E31"/>
    <w:rsid w:val="00040E31"/>
    <w:rsid w:val="00043718"/>
    <w:rsid w:val="0008386D"/>
    <w:rsid w:val="000D6FAE"/>
    <w:rsid w:val="000E7B64"/>
    <w:rsid w:val="000F0E33"/>
    <w:rsid w:val="00115B77"/>
    <w:rsid w:val="001A3032"/>
    <w:rsid w:val="00286268"/>
    <w:rsid w:val="002C1D3A"/>
    <w:rsid w:val="002C2DF4"/>
    <w:rsid w:val="002D1514"/>
    <w:rsid w:val="003B272E"/>
    <w:rsid w:val="003B4D64"/>
    <w:rsid w:val="00443257"/>
    <w:rsid w:val="00443CAD"/>
    <w:rsid w:val="00492DA0"/>
    <w:rsid w:val="004B0276"/>
    <w:rsid w:val="006026C0"/>
    <w:rsid w:val="00675221"/>
    <w:rsid w:val="009D5AAC"/>
    <w:rsid w:val="00AB37AD"/>
    <w:rsid w:val="00AB6415"/>
    <w:rsid w:val="00B6028D"/>
    <w:rsid w:val="00BB21E7"/>
    <w:rsid w:val="00C0101D"/>
    <w:rsid w:val="00D9297A"/>
    <w:rsid w:val="00D93104"/>
    <w:rsid w:val="00E16BF3"/>
    <w:rsid w:val="00E26245"/>
    <w:rsid w:val="00E6049F"/>
    <w:rsid w:val="00E60F83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E1167"/>
  <w15:docId w15:val="{4F2C224B-658D-0F47-812F-1556FD4A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link w:val="Ttulo1Carter"/>
    <w:uiPriority w:val="9"/>
    <w:qFormat/>
    <w:rsid w:val="001A3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CorpoAA">
    <w:name w:val="Corpo A A"/>
    <w:rPr>
      <w:rFonts w:cs="Arial Unicode MS"/>
      <w:color w:val="000000"/>
      <w:sz w:val="24"/>
      <w:szCs w:val="24"/>
      <w:u w:color="000000"/>
    </w:rPr>
  </w:style>
  <w:style w:type="paragraph" w:customStyle="1" w:styleId="Predefinidas">
    <w:name w:val="Predefinidas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entury Gothic" w:eastAsia="Century Gothic" w:hAnsi="Century Gothic" w:cs="Century Gothic"/>
      <w:sz w:val="20"/>
      <w:szCs w:val="20"/>
      <w:u w:color="0000FF"/>
      <w:lang w:val="en-US"/>
    </w:rPr>
  </w:style>
  <w:style w:type="paragraph" w:customStyle="1" w:styleId="first">
    <w:name w:val="first"/>
    <w:basedOn w:val="Normal"/>
    <w:rsid w:val="001A3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1A3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A3032"/>
    <w:rPr>
      <w:b/>
      <w:bCs/>
      <w:kern w:val="36"/>
      <w:sz w:val="48"/>
      <w:szCs w:val="48"/>
      <w:bdr w:val="none" w:sz="0" w:space="0" w:color="auto"/>
    </w:rPr>
  </w:style>
  <w:style w:type="character" w:customStyle="1" w:styleId="1fhnk">
    <w:name w:val="_1fhnk"/>
    <w:basedOn w:val="Tipodeletrapredefinidodopargrafo"/>
    <w:rsid w:val="001A3032"/>
  </w:style>
  <w:style w:type="paragraph" w:customStyle="1" w:styleId="CorpoAAA">
    <w:name w:val="Corpo A A A"/>
    <w:rsid w:val="00286268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718"/>
    <w:rPr>
      <w:color w:val="FF00FF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buildingpictures/hideandse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Nunes</cp:lastModifiedBy>
  <cp:revision>24</cp:revision>
  <dcterms:created xsi:type="dcterms:W3CDTF">2017-06-19T13:41:00Z</dcterms:created>
  <dcterms:modified xsi:type="dcterms:W3CDTF">2019-08-20T12:53:00Z</dcterms:modified>
</cp:coreProperties>
</file>